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93.37.11.230001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26-BA0036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An- und Umbau FF Goldelund, Malerarbeiten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An- und Umbau Feuerwehr Goldelund, Malerarbeiten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